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AC" w:rsidRPr="00E75966" w:rsidRDefault="00B679AC" w:rsidP="00AE4E2F">
      <w:pPr>
        <w:pStyle w:val="1"/>
        <w:rPr>
          <w:lang w:val="ru-RU"/>
        </w:rPr>
      </w:pPr>
      <w:proofErr w:type="spellStart"/>
      <w:r w:rsidRPr="00E75966">
        <w:rPr>
          <w:lang w:val="ru-RU"/>
        </w:rPr>
        <w:t>Пуриц</w:t>
      </w:r>
      <w:proofErr w:type="spellEnd"/>
      <w:r w:rsidRPr="00E75966">
        <w:rPr>
          <w:lang w:val="ru-RU"/>
        </w:rPr>
        <w:t xml:space="preserve"> В.Д. </w:t>
      </w:r>
    </w:p>
    <w:p w:rsidR="002D796D" w:rsidRPr="00E75966" w:rsidRDefault="00B679AC" w:rsidP="00AE4E2F">
      <w:pPr>
        <w:pStyle w:val="2"/>
        <w:rPr>
          <w:lang w:val="ru-RU"/>
        </w:rPr>
      </w:pPr>
      <w:r w:rsidRPr="00E75966">
        <w:rPr>
          <w:lang w:val="ru-RU"/>
        </w:rPr>
        <w:t xml:space="preserve">Разработка </w:t>
      </w:r>
      <w:proofErr w:type="spellStart"/>
      <w:r w:rsidRPr="00E75966">
        <w:rPr>
          <w:lang w:val="ru-RU"/>
        </w:rPr>
        <w:t>веб-квеста</w:t>
      </w:r>
      <w:proofErr w:type="spellEnd"/>
      <w:r w:rsidRPr="00E75966">
        <w:rPr>
          <w:lang w:val="ru-RU"/>
        </w:rPr>
        <w:t xml:space="preserve"> на тему «</w:t>
      </w:r>
      <w:r w:rsidR="00AE4E2F" w:rsidRPr="00E75966">
        <w:rPr>
          <w:lang w:val="ru-RU"/>
        </w:rPr>
        <w:t>Теорема Пифагора</w:t>
      </w:r>
      <w:r w:rsidRPr="00E75966">
        <w:rPr>
          <w:lang w:val="ru-RU"/>
        </w:rPr>
        <w:t>»</w:t>
      </w:r>
    </w:p>
    <w:p w:rsidR="00B679AC" w:rsidRPr="00E75966" w:rsidRDefault="00AE4E2F" w:rsidP="008A624F">
      <w:pPr>
        <w:pStyle w:val="3"/>
        <w:rPr>
          <w:lang w:val="ru-RU"/>
        </w:rPr>
      </w:pPr>
      <w:r w:rsidRPr="00E75966">
        <w:rPr>
          <w:lang w:val="ru-RU"/>
        </w:rPr>
        <w:t>Цель: Изучить теорему Пифагора и применение для решения задач</w:t>
      </w:r>
    </w:p>
    <w:p w:rsidR="008A624F" w:rsidRPr="003F22AA" w:rsidRDefault="008A624F" w:rsidP="008A624F">
      <w:pPr>
        <w:pStyle w:val="2"/>
        <w:rPr>
          <w:lang w:val="ru-RU"/>
        </w:rPr>
      </w:pPr>
      <w:proofErr w:type="spellStart"/>
      <w:r>
        <w:t>Задания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команды</w:t>
      </w:r>
      <w:proofErr w:type="spellEnd"/>
      <w:r w:rsidR="003F22AA">
        <w:rPr>
          <w:lang w:val="ru-RU"/>
        </w:rPr>
        <w:t>:</w:t>
      </w:r>
    </w:p>
    <w:p w:rsidR="008A624F" w:rsidRPr="00E75966" w:rsidRDefault="003F22AA" w:rsidP="008A624F">
      <w:pPr>
        <w:pStyle w:val="3"/>
        <w:rPr>
          <w:lang w:val="ru-RU"/>
        </w:rPr>
      </w:pPr>
      <w:r w:rsidRPr="00E75966">
        <w:rPr>
          <w:lang w:val="ru-RU"/>
        </w:rPr>
        <w:t>Ребята, представьте, что в</w:t>
      </w:r>
      <w:r w:rsidR="00E90E35" w:rsidRPr="00E75966">
        <w:rPr>
          <w:lang w:val="ru-RU"/>
        </w:rPr>
        <w:t xml:space="preserve"> школе день самоуправления. Вы </w:t>
      </w:r>
      <w:r w:rsidR="008A624F" w:rsidRPr="00E75966">
        <w:rPr>
          <w:lang w:val="ru-RU"/>
        </w:rPr>
        <w:t xml:space="preserve">заменяете </w:t>
      </w:r>
      <w:r w:rsidR="00E90E35" w:rsidRPr="00E75966">
        <w:rPr>
          <w:lang w:val="ru-RU"/>
        </w:rPr>
        <w:t xml:space="preserve">учителя </w:t>
      </w:r>
      <w:r w:rsidR="008A624F" w:rsidRPr="00E75966">
        <w:rPr>
          <w:lang w:val="ru-RU"/>
        </w:rPr>
        <w:t xml:space="preserve">геометрии </w:t>
      </w:r>
      <w:r w:rsidR="00E90E35" w:rsidRPr="00E75966">
        <w:rPr>
          <w:lang w:val="ru-RU"/>
        </w:rPr>
        <w:t>в 8 классе. Для этого необходимо составить план урока</w:t>
      </w:r>
      <w:r w:rsidRPr="00E75966">
        <w:rPr>
          <w:lang w:val="ru-RU"/>
        </w:rPr>
        <w:t xml:space="preserve"> по теме «Теорема Пифагора»</w:t>
      </w:r>
      <w:r w:rsidR="008A624F" w:rsidRPr="00E75966">
        <w:rPr>
          <w:lang w:val="ru-RU"/>
        </w:rPr>
        <w:t xml:space="preserve">. </w:t>
      </w:r>
    </w:p>
    <w:p w:rsidR="003F22AA" w:rsidRPr="003F22AA" w:rsidRDefault="003F22AA" w:rsidP="003F22AA">
      <w:pPr>
        <w:pStyle w:val="2"/>
        <w:rPr>
          <w:lang w:val="ru-RU"/>
        </w:rPr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rPr>
          <w:lang w:val="ru-RU"/>
        </w:rPr>
        <w:t>:</w:t>
      </w:r>
    </w:p>
    <w:p w:rsidR="00E90E35" w:rsidRPr="00E75966" w:rsidRDefault="008A624F" w:rsidP="003F22AA">
      <w:pPr>
        <w:pStyle w:val="3"/>
        <w:numPr>
          <w:ilvl w:val="0"/>
          <w:numId w:val="6"/>
        </w:numPr>
        <w:rPr>
          <w:lang w:val="ru-RU"/>
        </w:rPr>
      </w:pPr>
      <w:r w:rsidRPr="00E75966">
        <w:rPr>
          <w:lang w:val="ru-RU"/>
        </w:rPr>
        <w:t>Определите роль каждого участника в команде, которые будут выполнять поставленные цели</w:t>
      </w:r>
    </w:p>
    <w:p w:rsidR="008A624F" w:rsidRPr="00E75966" w:rsidRDefault="008A624F" w:rsidP="003F22AA">
      <w:pPr>
        <w:pStyle w:val="3"/>
        <w:numPr>
          <w:ilvl w:val="0"/>
          <w:numId w:val="6"/>
        </w:numPr>
        <w:rPr>
          <w:lang w:val="ru-RU"/>
        </w:rPr>
      </w:pPr>
      <w:r w:rsidRPr="00E75966">
        <w:rPr>
          <w:lang w:val="ru-RU"/>
        </w:rPr>
        <w:t xml:space="preserve">Вышлите ваш план урока на </w:t>
      </w:r>
      <w:r>
        <w:t>e</w:t>
      </w:r>
      <w:r w:rsidRPr="008A624F">
        <w:rPr>
          <w:lang w:val="ru-RU"/>
        </w:rPr>
        <w:t>-</w:t>
      </w:r>
      <w:r>
        <w:t>mail</w:t>
      </w:r>
      <w:r w:rsidRPr="008A624F">
        <w:rPr>
          <w:lang w:val="ru-RU"/>
        </w:rPr>
        <w:t xml:space="preserve"> </w:t>
      </w:r>
      <w:r w:rsidRPr="00E75966">
        <w:rPr>
          <w:lang w:val="ru-RU"/>
        </w:rPr>
        <w:t>заменяемого учителя</w:t>
      </w:r>
      <w:r w:rsidRPr="008A624F">
        <w:rPr>
          <w:lang w:val="ru-RU"/>
        </w:rPr>
        <w:t xml:space="preserve"> (</w:t>
      </w:r>
      <w:r>
        <w:t>purist</w:t>
      </w:r>
      <w:r w:rsidRPr="008A624F">
        <w:rPr>
          <w:lang w:val="ru-RU"/>
        </w:rPr>
        <w:t>.</w:t>
      </w:r>
      <w:proofErr w:type="spellStart"/>
      <w:r>
        <w:t>vera</w:t>
      </w:r>
      <w:proofErr w:type="spellEnd"/>
      <w:r w:rsidRPr="008A624F">
        <w:rPr>
          <w:lang w:val="ru-RU"/>
        </w:rPr>
        <w:t>@</w:t>
      </w:r>
      <w:r>
        <w:t>mail</w:t>
      </w:r>
      <w:r w:rsidRPr="008A624F">
        <w:rPr>
          <w:lang w:val="ru-RU"/>
        </w:rPr>
        <w:t>.</w:t>
      </w:r>
      <w:proofErr w:type="spellStart"/>
      <w:r>
        <w:t>ru</w:t>
      </w:r>
      <w:proofErr w:type="spellEnd"/>
      <w:r w:rsidRPr="008A624F">
        <w:rPr>
          <w:lang w:val="ru-RU"/>
        </w:rPr>
        <w:t xml:space="preserve">) </w:t>
      </w:r>
      <w:r w:rsidRPr="00E75966">
        <w:rPr>
          <w:lang w:val="ru-RU"/>
        </w:rPr>
        <w:t xml:space="preserve"> в виде текстового файла в формате </w:t>
      </w:r>
      <w:r w:rsidRPr="008A624F">
        <w:rPr>
          <w:lang w:val="ru-RU"/>
        </w:rPr>
        <w:t>.</w:t>
      </w:r>
      <w:r>
        <w:t>doc</w:t>
      </w:r>
      <w:r w:rsidRPr="008A624F">
        <w:rPr>
          <w:lang w:val="ru-RU"/>
        </w:rPr>
        <w:t xml:space="preserve"> </w:t>
      </w:r>
      <w:r w:rsidRPr="00E75966">
        <w:rPr>
          <w:lang w:val="ru-RU"/>
        </w:rPr>
        <w:t>для утверждения</w:t>
      </w:r>
    </w:p>
    <w:p w:rsidR="003F22AA" w:rsidRPr="003F22AA" w:rsidRDefault="003F22AA" w:rsidP="003F22AA">
      <w:pPr>
        <w:pStyle w:val="3"/>
        <w:numPr>
          <w:ilvl w:val="0"/>
          <w:numId w:val="6"/>
        </w:numPr>
      </w:pPr>
      <w:proofErr w:type="spellStart"/>
      <w:r>
        <w:t>Проведите</w:t>
      </w:r>
      <w:proofErr w:type="spellEnd"/>
      <w:r>
        <w:t xml:space="preserve"> </w:t>
      </w:r>
      <w:proofErr w:type="spellStart"/>
      <w:r>
        <w:t>урок</w:t>
      </w:r>
      <w:proofErr w:type="spellEnd"/>
      <w:r>
        <w:t xml:space="preserve"> </w:t>
      </w:r>
    </w:p>
    <w:p w:rsidR="00AE4E2F" w:rsidRDefault="00AE4E2F" w:rsidP="003F22AA">
      <w:pPr>
        <w:pStyle w:val="2"/>
      </w:pPr>
      <w:r>
        <w:t>Роли:</w:t>
      </w:r>
    </w:p>
    <w:p w:rsidR="00AE4E2F" w:rsidRDefault="00AE4E2F" w:rsidP="00AE4E2F">
      <w:pPr>
        <w:pStyle w:val="a3"/>
        <w:numPr>
          <w:ilvl w:val="0"/>
          <w:numId w:val="1"/>
        </w:numPr>
      </w:pPr>
      <w:r>
        <w:t>Историк</w:t>
      </w:r>
    </w:p>
    <w:p w:rsidR="00AE4E2F" w:rsidRDefault="00AE4E2F" w:rsidP="00AE4E2F">
      <w:pPr>
        <w:pStyle w:val="a3"/>
        <w:numPr>
          <w:ilvl w:val="0"/>
          <w:numId w:val="1"/>
        </w:numPr>
      </w:pPr>
      <w:r>
        <w:t>Математик</w:t>
      </w:r>
    </w:p>
    <w:p w:rsidR="00AE4E2F" w:rsidRDefault="00AE4E2F" w:rsidP="00AE4E2F">
      <w:pPr>
        <w:pStyle w:val="a3"/>
        <w:numPr>
          <w:ilvl w:val="0"/>
          <w:numId w:val="1"/>
        </w:numPr>
      </w:pPr>
      <w:r>
        <w:t>Литератор</w:t>
      </w:r>
    </w:p>
    <w:p w:rsidR="00AE4E2F" w:rsidRDefault="00AE4E2F" w:rsidP="00AE4E2F">
      <w:pPr>
        <w:pStyle w:val="a3"/>
        <w:numPr>
          <w:ilvl w:val="0"/>
          <w:numId w:val="1"/>
        </w:numPr>
      </w:pPr>
      <w:r>
        <w:t>Инженер</w:t>
      </w:r>
    </w:p>
    <w:p w:rsidR="00AE4E2F" w:rsidRPr="003F22AA" w:rsidRDefault="008A624F" w:rsidP="008444FC">
      <w:pPr>
        <w:pStyle w:val="2"/>
        <w:rPr>
          <w:lang w:val="ru-RU"/>
        </w:rPr>
      </w:pPr>
      <w:proofErr w:type="spellStart"/>
      <w:r>
        <w:t>Цели</w:t>
      </w:r>
      <w:proofErr w:type="spellEnd"/>
      <w:r w:rsidR="003F22AA">
        <w:rPr>
          <w:lang w:val="ru-RU"/>
        </w:rPr>
        <w:t>:</w:t>
      </w:r>
    </w:p>
    <w:p w:rsidR="00AE4E2F" w:rsidRDefault="00AE4E2F" w:rsidP="003F22AA">
      <w:pPr>
        <w:pStyle w:val="3"/>
      </w:pPr>
      <w:proofErr w:type="spellStart"/>
      <w:r>
        <w:t>Историк</w:t>
      </w:r>
      <w:proofErr w:type="spellEnd"/>
      <w:r>
        <w:t>:</w:t>
      </w:r>
    </w:p>
    <w:p w:rsidR="00AE4E2F" w:rsidRDefault="00AE4E2F" w:rsidP="008444FC">
      <w:pPr>
        <w:pStyle w:val="a3"/>
        <w:numPr>
          <w:ilvl w:val="0"/>
          <w:numId w:val="4"/>
        </w:numPr>
      </w:pPr>
      <w:proofErr w:type="spellStart"/>
      <w:r>
        <w:t>Историческ</w:t>
      </w:r>
      <w:r w:rsidR="003F22AA">
        <w:t>ая</w:t>
      </w:r>
      <w:proofErr w:type="spellEnd"/>
      <w:r w:rsidR="003F22AA">
        <w:t xml:space="preserve"> </w:t>
      </w:r>
      <w:proofErr w:type="spellStart"/>
      <w:r w:rsidR="003F22AA">
        <w:t>справка</w:t>
      </w:r>
      <w:proofErr w:type="spellEnd"/>
      <w:r w:rsidR="003F22AA">
        <w:t xml:space="preserve"> о </w:t>
      </w:r>
      <w:proofErr w:type="spellStart"/>
      <w:r w:rsidR="003F22AA">
        <w:t>биографии</w:t>
      </w:r>
      <w:proofErr w:type="spellEnd"/>
      <w:r w:rsidR="003F22AA">
        <w:t xml:space="preserve"> </w:t>
      </w:r>
      <w:proofErr w:type="spellStart"/>
      <w:r w:rsidR="003F22AA">
        <w:t>Пифагора</w:t>
      </w:r>
      <w:proofErr w:type="spellEnd"/>
    </w:p>
    <w:p w:rsidR="00AE4E2F" w:rsidRDefault="00AE4E2F" w:rsidP="008444FC">
      <w:pPr>
        <w:pStyle w:val="a3"/>
        <w:numPr>
          <w:ilvl w:val="0"/>
          <w:numId w:val="4"/>
        </w:numPr>
      </w:pPr>
      <w:proofErr w:type="spellStart"/>
      <w:r>
        <w:t>Краткая</w:t>
      </w:r>
      <w:proofErr w:type="spellEnd"/>
      <w:r>
        <w:t xml:space="preserve"> </w:t>
      </w:r>
      <w:proofErr w:type="spellStart"/>
      <w:r>
        <w:t>су</w:t>
      </w:r>
      <w:r w:rsidR="003F22AA">
        <w:t>ть</w:t>
      </w:r>
      <w:proofErr w:type="spellEnd"/>
      <w:r w:rsidR="003F22AA">
        <w:t xml:space="preserve"> </w:t>
      </w:r>
      <w:proofErr w:type="spellStart"/>
      <w:r w:rsidR="003F22AA">
        <w:t>Философского</w:t>
      </w:r>
      <w:proofErr w:type="spellEnd"/>
      <w:r w:rsidR="003F22AA">
        <w:t xml:space="preserve"> </w:t>
      </w:r>
      <w:proofErr w:type="spellStart"/>
      <w:r w:rsidR="003F22AA">
        <w:t>учения</w:t>
      </w:r>
      <w:proofErr w:type="spellEnd"/>
      <w:r w:rsidR="003F22AA">
        <w:t xml:space="preserve"> </w:t>
      </w:r>
      <w:proofErr w:type="spellStart"/>
      <w:r w:rsidR="003F22AA">
        <w:t>Пифагора</w:t>
      </w:r>
      <w:proofErr w:type="spellEnd"/>
    </w:p>
    <w:p w:rsidR="00AE4E2F" w:rsidRDefault="00AE4E2F" w:rsidP="008444FC">
      <w:pPr>
        <w:pStyle w:val="a3"/>
        <w:numPr>
          <w:ilvl w:val="0"/>
          <w:numId w:val="4"/>
        </w:numPr>
      </w:pPr>
      <w:r>
        <w:t>История возникновения теоремы.</w:t>
      </w:r>
    </w:p>
    <w:p w:rsidR="00AE4E2F" w:rsidRDefault="00AE4E2F" w:rsidP="003F22AA">
      <w:pPr>
        <w:pStyle w:val="3"/>
      </w:pPr>
      <w:r w:rsidRPr="00AE4E2F">
        <w:t>Математик:</w:t>
      </w:r>
    </w:p>
    <w:p w:rsidR="00AE4E2F" w:rsidRDefault="00AE4E2F" w:rsidP="008444FC">
      <w:pPr>
        <w:pStyle w:val="a3"/>
        <w:numPr>
          <w:ilvl w:val="0"/>
          <w:numId w:val="3"/>
        </w:numPr>
      </w:pPr>
      <w:r>
        <w:t>Геометрическая Формулировка</w:t>
      </w:r>
    </w:p>
    <w:p w:rsidR="00AE4E2F" w:rsidRDefault="00AE4E2F" w:rsidP="008444FC">
      <w:pPr>
        <w:pStyle w:val="a3"/>
        <w:numPr>
          <w:ilvl w:val="0"/>
          <w:numId w:val="3"/>
        </w:numPr>
      </w:pPr>
      <w:r>
        <w:t>Алгебраическая формулировка</w:t>
      </w:r>
    </w:p>
    <w:p w:rsidR="00AE4E2F" w:rsidRPr="00AE4E2F" w:rsidRDefault="00AE4E2F" w:rsidP="008444FC">
      <w:pPr>
        <w:pStyle w:val="a3"/>
        <w:numPr>
          <w:ilvl w:val="0"/>
          <w:numId w:val="3"/>
        </w:numPr>
      </w:pPr>
      <w:r>
        <w:t>Основные 3 доказательства</w:t>
      </w:r>
    </w:p>
    <w:p w:rsidR="00AE4E2F" w:rsidRDefault="00AE4E2F" w:rsidP="003F22AA">
      <w:pPr>
        <w:pStyle w:val="3"/>
      </w:pPr>
      <w:r>
        <w:t>Литератор:</w:t>
      </w:r>
    </w:p>
    <w:p w:rsidR="008444FC" w:rsidRPr="00E75966" w:rsidRDefault="008444FC" w:rsidP="008444FC">
      <w:pPr>
        <w:pStyle w:val="a3"/>
        <w:numPr>
          <w:ilvl w:val="0"/>
          <w:numId w:val="5"/>
        </w:numPr>
        <w:rPr>
          <w:lang w:val="ru-RU"/>
        </w:rPr>
      </w:pPr>
      <w:r w:rsidRPr="00E75966">
        <w:rPr>
          <w:lang w:val="ru-RU"/>
        </w:rPr>
        <w:t>Образцы литературных произведений, связанных с Пифагором и его теоремой</w:t>
      </w:r>
    </w:p>
    <w:p w:rsidR="008444FC" w:rsidRDefault="008444FC" w:rsidP="003F22AA">
      <w:pPr>
        <w:pStyle w:val="3"/>
      </w:pPr>
      <w:proofErr w:type="spellStart"/>
      <w:r w:rsidRPr="008444FC">
        <w:t>Инженер</w:t>
      </w:r>
      <w:proofErr w:type="spellEnd"/>
      <w:r w:rsidRPr="008444FC">
        <w:t>:</w:t>
      </w:r>
    </w:p>
    <w:p w:rsidR="008444FC" w:rsidRPr="003F22AA" w:rsidRDefault="008444FC" w:rsidP="008444FC">
      <w:pPr>
        <w:pStyle w:val="a3"/>
        <w:numPr>
          <w:ilvl w:val="0"/>
          <w:numId w:val="2"/>
        </w:numPr>
        <w:rPr>
          <w:lang w:val="ru-RU"/>
        </w:rPr>
      </w:pPr>
      <w:r w:rsidRPr="003F22AA">
        <w:rPr>
          <w:lang w:val="ru-RU"/>
        </w:rPr>
        <w:t>Примеры применения Т</w:t>
      </w:r>
      <w:r w:rsidR="003F22AA">
        <w:rPr>
          <w:lang w:val="ru-RU"/>
        </w:rPr>
        <w:t xml:space="preserve">еоремы </w:t>
      </w:r>
      <w:r w:rsidRPr="003F22AA">
        <w:rPr>
          <w:lang w:val="ru-RU"/>
        </w:rPr>
        <w:t>П</w:t>
      </w:r>
      <w:r w:rsidR="003F22AA">
        <w:rPr>
          <w:lang w:val="ru-RU"/>
        </w:rPr>
        <w:t>ифагора</w:t>
      </w:r>
      <w:r w:rsidRPr="003F22AA">
        <w:rPr>
          <w:lang w:val="ru-RU"/>
        </w:rPr>
        <w:t xml:space="preserve"> в строительстве зданий</w:t>
      </w:r>
    </w:p>
    <w:p w:rsidR="008444FC" w:rsidRPr="003F22AA" w:rsidRDefault="008444FC" w:rsidP="008444FC">
      <w:pPr>
        <w:pStyle w:val="a3"/>
        <w:numPr>
          <w:ilvl w:val="0"/>
          <w:numId w:val="2"/>
        </w:numPr>
        <w:rPr>
          <w:lang w:val="ru-RU"/>
        </w:rPr>
      </w:pPr>
      <w:r w:rsidRPr="003F22AA">
        <w:rPr>
          <w:lang w:val="ru-RU"/>
        </w:rPr>
        <w:t xml:space="preserve">Примеры применения </w:t>
      </w:r>
      <w:r w:rsidR="003F22AA" w:rsidRPr="003F22AA">
        <w:rPr>
          <w:lang w:val="ru-RU"/>
        </w:rPr>
        <w:t>Т</w:t>
      </w:r>
      <w:r w:rsidR="003F22AA">
        <w:rPr>
          <w:lang w:val="ru-RU"/>
        </w:rPr>
        <w:t xml:space="preserve">еоремы </w:t>
      </w:r>
      <w:r w:rsidR="003F22AA" w:rsidRPr="003F22AA">
        <w:rPr>
          <w:lang w:val="ru-RU"/>
        </w:rPr>
        <w:t>П</w:t>
      </w:r>
      <w:r w:rsidR="003F22AA">
        <w:rPr>
          <w:lang w:val="ru-RU"/>
        </w:rPr>
        <w:t>ифагора</w:t>
      </w:r>
      <w:r w:rsidRPr="003F22AA">
        <w:rPr>
          <w:lang w:val="ru-RU"/>
        </w:rPr>
        <w:t xml:space="preserve"> в решении астрономических задач</w:t>
      </w:r>
    </w:p>
    <w:p w:rsidR="008444FC" w:rsidRPr="003F22AA" w:rsidRDefault="008444FC" w:rsidP="008444FC">
      <w:pPr>
        <w:pStyle w:val="a3"/>
        <w:numPr>
          <w:ilvl w:val="0"/>
          <w:numId w:val="2"/>
        </w:numPr>
        <w:rPr>
          <w:lang w:val="ru-RU"/>
        </w:rPr>
      </w:pPr>
      <w:r w:rsidRPr="003F22AA">
        <w:rPr>
          <w:lang w:val="ru-RU"/>
        </w:rPr>
        <w:t xml:space="preserve">Примеры применения </w:t>
      </w:r>
      <w:r w:rsidR="003F22AA" w:rsidRPr="003F22AA">
        <w:rPr>
          <w:lang w:val="ru-RU"/>
        </w:rPr>
        <w:t>Т</w:t>
      </w:r>
      <w:r w:rsidR="003F22AA">
        <w:rPr>
          <w:lang w:val="ru-RU"/>
        </w:rPr>
        <w:t xml:space="preserve">еоремы </w:t>
      </w:r>
      <w:r w:rsidR="003F22AA" w:rsidRPr="003F22AA">
        <w:rPr>
          <w:lang w:val="ru-RU"/>
        </w:rPr>
        <w:t>П</w:t>
      </w:r>
      <w:r w:rsidR="003F22AA">
        <w:rPr>
          <w:lang w:val="ru-RU"/>
        </w:rPr>
        <w:t>ифагора</w:t>
      </w:r>
      <w:r w:rsidRPr="003F22AA">
        <w:rPr>
          <w:lang w:val="ru-RU"/>
        </w:rPr>
        <w:t xml:space="preserve"> в решении задач по физике</w:t>
      </w:r>
    </w:p>
    <w:p w:rsidR="008444FC" w:rsidRPr="00E75966" w:rsidRDefault="008444FC" w:rsidP="003F22AA">
      <w:pPr>
        <w:pStyle w:val="2"/>
        <w:rPr>
          <w:lang w:val="ru-RU"/>
        </w:rPr>
      </w:pPr>
      <w:r w:rsidRPr="00E75966">
        <w:rPr>
          <w:lang w:val="ru-RU"/>
        </w:rPr>
        <w:lastRenderedPageBreak/>
        <w:t>Ссылки на ресурсы:</w:t>
      </w:r>
    </w:p>
    <w:p w:rsidR="008444FC" w:rsidRPr="00E75966" w:rsidRDefault="00F37CD5" w:rsidP="008444FC">
      <w:pPr>
        <w:rPr>
          <w:lang w:val="ru-RU"/>
        </w:rPr>
      </w:pPr>
      <w:hyperlink r:id="rId5" w:history="1">
        <w:r w:rsidR="008444FC" w:rsidRPr="008B71AA">
          <w:rPr>
            <w:rStyle w:val="a4"/>
          </w:rPr>
          <w:t>https</w:t>
        </w:r>
        <w:r w:rsidR="008444FC" w:rsidRPr="00E75966">
          <w:rPr>
            <w:rStyle w:val="a4"/>
            <w:lang w:val="ru-RU"/>
          </w:rPr>
          <w:t>://</w:t>
        </w:r>
        <w:proofErr w:type="spellStart"/>
        <w:r w:rsidR="008444FC" w:rsidRPr="008B71AA">
          <w:rPr>
            <w:rStyle w:val="a4"/>
          </w:rPr>
          <w:t>ru</w:t>
        </w:r>
        <w:proofErr w:type="spellEnd"/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wikipedia</w:t>
        </w:r>
        <w:proofErr w:type="spellEnd"/>
        <w:r w:rsidR="008444FC" w:rsidRPr="00E75966">
          <w:rPr>
            <w:rStyle w:val="a4"/>
            <w:lang w:val="ru-RU"/>
          </w:rPr>
          <w:t>.</w:t>
        </w:r>
        <w:r w:rsidR="008444FC" w:rsidRPr="008B71AA">
          <w:rPr>
            <w:rStyle w:val="a4"/>
          </w:rPr>
          <w:t>org</w:t>
        </w:r>
        <w:r w:rsidR="008444FC" w:rsidRPr="00E75966">
          <w:rPr>
            <w:rStyle w:val="a4"/>
            <w:lang w:val="ru-RU"/>
          </w:rPr>
          <w:t>/</w:t>
        </w:r>
        <w:r w:rsidR="008444FC" w:rsidRPr="008B71AA">
          <w:rPr>
            <w:rStyle w:val="a4"/>
          </w:rPr>
          <w:t>wiki</w:t>
        </w:r>
        <w:r w:rsidR="008444FC" w:rsidRPr="00E75966">
          <w:rPr>
            <w:rStyle w:val="a4"/>
            <w:lang w:val="ru-RU"/>
          </w:rPr>
          <w:t>/%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A</w:t>
        </w:r>
        <w:r w:rsidR="008444FC" w:rsidRPr="00E75966">
          <w:rPr>
            <w:rStyle w:val="a4"/>
            <w:lang w:val="ru-RU"/>
          </w:rPr>
          <w:t>2%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5%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BE</w:t>
        </w:r>
        <w:r w:rsidR="008444FC" w:rsidRPr="00E75966">
          <w:rPr>
            <w:rStyle w:val="a4"/>
            <w:lang w:val="ru-RU"/>
          </w:rPr>
          <w:t>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1%80%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5%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BC</w:t>
        </w:r>
        <w:r w:rsidR="008444FC" w:rsidRPr="00E75966">
          <w:rPr>
            <w:rStyle w:val="a4"/>
            <w:lang w:val="ru-RU"/>
          </w:rPr>
          <w:t>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0_%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0%9</w:t>
        </w:r>
        <w:r w:rsidR="008444FC" w:rsidRPr="008B71AA">
          <w:rPr>
            <w:rStyle w:val="a4"/>
          </w:rPr>
          <w:t>F</w:t>
        </w:r>
        <w:r w:rsidR="008444FC" w:rsidRPr="00E75966">
          <w:rPr>
            <w:rStyle w:val="a4"/>
            <w:lang w:val="ru-RU"/>
          </w:rPr>
          <w:t>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8%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1%84%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3%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BE</w:t>
        </w:r>
        <w:r w:rsidR="008444FC" w:rsidRPr="00E75966">
          <w:rPr>
            <w:rStyle w:val="a4"/>
            <w:lang w:val="ru-RU"/>
          </w:rPr>
          <w:t>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1%80%</w:t>
        </w:r>
        <w:r w:rsidR="008444FC" w:rsidRPr="008B71AA">
          <w:rPr>
            <w:rStyle w:val="a4"/>
          </w:rPr>
          <w:t>D</w:t>
        </w:r>
        <w:r w:rsidR="008444FC" w:rsidRPr="00E75966">
          <w:rPr>
            <w:rStyle w:val="a4"/>
            <w:lang w:val="ru-RU"/>
          </w:rPr>
          <w:t>0%</w:t>
        </w:r>
        <w:r w:rsidR="008444FC" w:rsidRPr="008B71AA">
          <w:rPr>
            <w:rStyle w:val="a4"/>
          </w:rPr>
          <w:t>B</w:t>
        </w:r>
        <w:r w:rsidR="008444FC" w:rsidRPr="00E75966">
          <w:rPr>
            <w:rStyle w:val="a4"/>
            <w:lang w:val="ru-RU"/>
          </w:rPr>
          <w:t>0</w:t>
        </w:r>
      </w:hyperlink>
      <w:r w:rsidR="008444FC" w:rsidRPr="00E75966">
        <w:rPr>
          <w:lang w:val="ru-RU"/>
        </w:rPr>
        <w:t xml:space="preserve"> </w:t>
      </w:r>
    </w:p>
    <w:p w:rsidR="008444FC" w:rsidRPr="00E75966" w:rsidRDefault="00F37CD5" w:rsidP="008444FC">
      <w:pPr>
        <w:rPr>
          <w:lang w:val="ru-RU"/>
        </w:rPr>
      </w:pPr>
      <w:hyperlink r:id="rId6" w:history="1">
        <w:r w:rsidR="008444FC" w:rsidRPr="008B71AA">
          <w:rPr>
            <w:rStyle w:val="a4"/>
          </w:rPr>
          <w:t>http</w:t>
        </w:r>
        <w:r w:rsidR="008444FC" w:rsidRPr="00E75966">
          <w:rPr>
            <w:rStyle w:val="a4"/>
            <w:lang w:val="ru-RU"/>
          </w:rPr>
          <w:t>://</w:t>
        </w:r>
        <w:r w:rsidR="008444FC" w:rsidRPr="008B71AA">
          <w:rPr>
            <w:rStyle w:val="a4"/>
          </w:rPr>
          <w:t>www</w:t>
        </w:r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moypifagor</w:t>
        </w:r>
        <w:proofErr w:type="spellEnd"/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narod</w:t>
        </w:r>
        <w:proofErr w:type="spellEnd"/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ru</w:t>
        </w:r>
        <w:proofErr w:type="spellEnd"/>
        <w:r w:rsidR="008444FC" w:rsidRPr="00E75966">
          <w:rPr>
            <w:rStyle w:val="a4"/>
            <w:lang w:val="ru-RU"/>
          </w:rPr>
          <w:t>/</w:t>
        </w:r>
      </w:hyperlink>
    </w:p>
    <w:p w:rsidR="008444FC" w:rsidRPr="00E75966" w:rsidRDefault="00F37CD5" w:rsidP="008444FC">
      <w:pPr>
        <w:rPr>
          <w:lang w:val="ru-RU"/>
        </w:rPr>
      </w:pPr>
      <w:hyperlink r:id="rId7" w:history="1">
        <w:r w:rsidR="008444FC" w:rsidRPr="008B71AA">
          <w:rPr>
            <w:rStyle w:val="a4"/>
          </w:rPr>
          <w:t>http</w:t>
        </w:r>
        <w:r w:rsidR="008444FC" w:rsidRPr="00E75966">
          <w:rPr>
            <w:rStyle w:val="a4"/>
            <w:lang w:val="ru-RU"/>
          </w:rPr>
          <w:t>://</w:t>
        </w:r>
        <w:r w:rsidR="008444FC" w:rsidRPr="008B71AA">
          <w:rPr>
            <w:rStyle w:val="a4"/>
          </w:rPr>
          <w:t>mat</w:t>
        </w:r>
        <w:r w:rsidR="008444FC" w:rsidRPr="00E75966">
          <w:rPr>
            <w:rStyle w:val="a4"/>
            <w:lang w:val="ru-RU"/>
          </w:rPr>
          <w:t>.1</w:t>
        </w:r>
        <w:proofErr w:type="spellStart"/>
        <w:r w:rsidR="008444FC" w:rsidRPr="008B71AA">
          <w:rPr>
            <w:rStyle w:val="a4"/>
          </w:rPr>
          <w:t>september</w:t>
        </w:r>
        <w:proofErr w:type="spellEnd"/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ru</w:t>
        </w:r>
        <w:proofErr w:type="spellEnd"/>
        <w:r w:rsidR="008444FC" w:rsidRPr="00E75966">
          <w:rPr>
            <w:rStyle w:val="a4"/>
            <w:lang w:val="ru-RU"/>
          </w:rPr>
          <w:t>/</w:t>
        </w:r>
      </w:hyperlink>
    </w:p>
    <w:p w:rsidR="008444FC" w:rsidRPr="00E75966" w:rsidRDefault="00F37CD5" w:rsidP="008444FC">
      <w:pPr>
        <w:rPr>
          <w:lang w:val="ru-RU"/>
        </w:rPr>
      </w:pPr>
      <w:hyperlink r:id="rId8" w:history="1">
        <w:r w:rsidR="008444FC" w:rsidRPr="008B71AA">
          <w:rPr>
            <w:rStyle w:val="a4"/>
          </w:rPr>
          <w:t>http</w:t>
        </w:r>
        <w:r w:rsidR="008444FC" w:rsidRPr="00E75966">
          <w:rPr>
            <w:rStyle w:val="a4"/>
            <w:lang w:val="ru-RU"/>
          </w:rPr>
          <w:t>://</w:t>
        </w:r>
        <w:proofErr w:type="spellStart"/>
        <w:r w:rsidR="008444FC" w:rsidRPr="008B71AA">
          <w:rPr>
            <w:rStyle w:val="a4"/>
          </w:rPr>
          <w:t>th</w:t>
        </w:r>
        <w:proofErr w:type="spellEnd"/>
        <w:r w:rsidR="008444FC" w:rsidRPr="00E75966">
          <w:rPr>
            <w:rStyle w:val="a4"/>
            <w:lang w:val="ru-RU"/>
          </w:rPr>
          <w:t>-</w:t>
        </w:r>
        <w:proofErr w:type="spellStart"/>
        <w:r w:rsidR="008444FC" w:rsidRPr="008B71AA">
          <w:rPr>
            <w:rStyle w:val="a4"/>
          </w:rPr>
          <w:t>pif</w:t>
        </w:r>
        <w:proofErr w:type="spellEnd"/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narod</w:t>
        </w:r>
        <w:proofErr w:type="spellEnd"/>
        <w:r w:rsidR="008444FC" w:rsidRPr="00E75966">
          <w:rPr>
            <w:rStyle w:val="a4"/>
            <w:lang w:val="ru-RU"/>
          </w:rPr>
          <w:t>.</w:t>
        </w:r>
        <w:proofErr w:type="spellStart"/>
        <w:r w:rsidR="008444FC" w:rsidRPr="008B71AA">
          <w:rPr>
            <w:rStyle w:val="a4"/>
          </w:rPr>
          <w:t>ru</w:t>
        </w:r>
        <w:proofErr w:type="spellEnd"/>
        <w:r w:rsidR="008444FC" w:rsidRPr="00E75966">
          <w:rPr>
            <w:rStyle w:val="a4"/>
            <w:lang w:val="ru-RU"/>
          </w:rPr>
          <w:t>/</w:t>
        </w:r>
      </w:hyperlink>
    </w:p>
    <w:p w:rsidR="008444FC" w:rsidRPr="00E75966" w:rsidRDefault="008444FC" w:rsidP="008444FC">
      <w:pPr>
        <w:rPr>
          <w:lang w:val="ru-RU"/>
        </w:rPr>
      </w:pPr>
    </w:p>
    <w:sectPr w:rsidR="008444FC" w:rsidRPr="00E75966" w:rsidSect="002D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AA2"/>
    <w:multiLevelType w:val="hybridMultilevel"/>
    <w:tmpl w:val="F5E04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D79"/>
    <w:multiLevelType w:val="hybridMultilevel"/>
    <w:tmpl w:val="265A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133B"/>
    <w:multiLevelType w:val="hybridMultilevel"/>
    <w:tmpl w:val="14B2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47BE6"/>
    <w:multiLevelType w:val="hybridMultilevel"/>
    <w:tmpl w:val="09EE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94818"/>
    <w:multiLevelType w:val="hybridMultilevel"/>
    <w:tmpl w:val="2EE2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C4B9E"/>
    <w:multiLevelType w:val="hybridMultilevel"/>
    <w:tmpl w:val="54F4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79AC"/>
    <w:rsid w:val="002D796D"/>
    <w:rsid w:val="003F22AA"/>
    <w:rsid w:val="00765286"/>
    <w:rsid w:val="008444FC"/>
    <w:rsid w:val="008A624F"/>
    <w:rsid w:val="00AE4E2F"/>
    <w:rsid w:val="00B679AC"/>
    <w:rsid w:val="00E75966"/>
    <w:rsid w:val="00E90E35"/>
    <w:rsid w:val="00F3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A"/>
  </w:style>
  <w:style w:type="paragraph" w:styleId="1">
    <w:name w:val="heading 1"/>
    <w:basedOn w:val="a"/>
    <w:next w:val="a"/>
    <w:link w:val="10"/>
    <w:uiPriority w:val="9"/>
    <w:qFormat/>
    <w:rsid w:val="003F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2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2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2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2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2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8444F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F2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2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2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2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2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F2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F2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F2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2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F22AA"/>
    <w:rPr>
      <w:b/>
      <w:bCs/>
    </w:rPr>
  </w:style>
  <w:style w:type="character" w:styleId="aa">
    <w:name w:val="Emphasis"/>
    <w:basedOn w:val="a0"/>
    <w:uiPriority w:val="20"/>
    <w:qFormat/>
    <w:rsid w:val="003F22AA"/>
    <w:rPr>
      <w:i/>
      <w:iCs/>
    </w:rPr>
  </w:style>
  <w:style w:type="paragraph" w:styleId="ab">
    <w:name w:val="No Spacing"/>
    <w:link w:val="ac"/>
    <w:uiPriority w:val="1"/>
    <w:qFormat/>
    <w:rsid w:val="003F22A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F2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22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F2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22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F22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F22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F22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F22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F22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22AA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3F22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3F2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-pif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ypifagor.narod.ru/" TargetMode="External"/><Relationship Id="rId5" Type="http://schemas.openxmlformats.org/officeDocument/2006/relationships/hyperlink" Target="https://ru.wikipedia.org/wiki/%D0%A2%D0%B5%D0%BE%D1%80%D0%B5%D0%BC%D0%B0_%D0%9F%D0%B8%D1%84%D0%B0%D0%B3%D0%BE%D1%80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Purits</dc:creator>
  <cp:keywords/>
  <dc:description/>
  <cp:lastModifiedBy>Aleksey</cp:lastModifiedBy>
  <cp:revision>4</cp:revision>
  <dcterms:created xsi:type="dcterms:W3CDTF">2014-09-11T18:20:00Z</dcterms:created>
  <dcterms:modified xsi:type="dcterms:W3CDTF">2015-01-14T10:57:00Z</dcterms:modified>
</cp:coreProperties>
</file>